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90DB0" w:rsidRPr="00606CEF" w:rsidRDefault="000E33E3" w:rsidP="00602077">
      <w:pPr>
        <w:jc w:val="center"/>
        <w:rPr>
          <w:rFonts w:ascii="Arial" w:eastAsia="Manrope" w:hAnsi="Arial" w:cs="Arial"/>
          <w:sz w:val="28"/>
          <w:szCs w:val="28"/>
        </w:rPr>
      </w:pPr>
      <w:bookmarkStart w:id="0" w:name="_GoBack"/>
      <w:bookmarkEnd w:id="0"/>
      <w:r w:rsidRPr="00606CEF">
        <w:rPr>
          <w:rFonts w:ascii="Arial" w:eastAsia="Manrope" w:hAnsi="Arial" w:cs="Arial"/>
          <w:noProof/>
          <w:sz w:val="28"/>
          <w:szCs w:val="28"/>
        </w:rPr>
        <w:drawing>
          <wp:inline distT="0" distB="0" distL="0" distR="0" wp14:anchorId="7AD3D837" wp14:editId="2C1ABC67">
            <wp:extent cx="5943600" cy="2037715"/>
            <wp:effectExtent l="19050" t="0" r="0" b="0"/>
            <wp:docPr id="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B0" w:rsidRPr="00606CEF" w:rsidRDefault="00590DB0">
      <w:pPr>
        <w:jc w:val="center"/>
        <w:rPr>
          <w:rFonts w:ascii="Arial" w:eastAsia="Manrope" w:hAnsi="Arial" w:cs="Arial"/>
          <w:b/>
          <w:bCs/>
          <w:sz w:val="28"/>
          <w:szCs w:val="28"/>
        </w:rPr>
      </w:pPr>
    </w:p>
    <w:p w:rsidR="00B1240E" w:rsidRPr="00606CEF" w:rsidRDefault="006E595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06CEF">
        <w:rPr>
          <w:rFonts w:ascii="Arial" w:eastAsia="Manrope" w:hAnsi="Arial" w:cs="Arial"/>
          <w:b/>
          <w:bCs/>
          <w:sz w:val="28"/>
          <w:szCs w:val="28"/>
        </w:rPr>
        <w:t>FUNDAMENTAL UNIT OF LIFE</w:t>
      </w:r>
    </w:p>
    <w:p w:rsidR="00F01DCC" w:rsidRPr="00606CEF" w:rsidRDefault="00997007">
      <w:pPr>
        <w:rPr>
          <w:rFonts w:ascii="Arial" w:eastAsia="Manrope" w:hAnsi="Arial" w:cs="Arial"/>
          <w:b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="00EA5E7F" w:rsidRPr="00606CEF">
        <w:rPr>
          <w:rFonts w:ascii="Arial" w:eastAsia="Manrope" w:hAnsi="Arial" w:cs="Arial"/>
          <w:sz w:val="28"/>
          <w:szCs w:val="28"/>
        </w:rPr>
        <w:t xml:space="preserve">1. </w:t>
      </w:r>
      <w:r w:rsidR="004D1FCE" w:rsidRPr="00606CEF">
        <w:rPr>
          <w:rFonts w:ascii="Arial" w:eastAsia="Manrope" w:hAnsi="Arial" w:cs="Arial"/>
          <w:sz w:val="28"/>
          <w:szCs w:val="28"/>
        </w:rPr>
        <w:t>Identify the image and label the following</w:t>
      </w:r>
      <w:r w:rsidRPr="00606CEF">
        <w:rPr>
          <w:rFonts w:ascii="Arial" w:hAnsi="Arial" w:cs="Arial"/>
          <w:sz w:val="28"/>
          <w:szCs w:val="28"/>
        </w:rPr>
        <w:br/>
      </w:r>
      <w:r w:rsidR="000E33E3" w:rsidRPr="00606CEF">
        <w:rPr>
          <w:rFonts w:ascii="Arial" w:eastAsia="Manrope" w:hAnsi="Arial" w:cs="Arial"/>
          <w:sz w:val="28"/>
          <w:szCs w:val="28"/>
        </w:rPr>
        <w:t xml:space="preserve">                                 </w:t>
      </w:r>
      <w:r w:rsidRPr="00606CE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8BA902A" wp14:editId="48395F71">
            <wp:extent cx="3352800" cy="224790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932" cy="2247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06CEF">
        <w:rPr>
          <w:rFonts w:ascii="Arial" w:hAnsi="Arial" w:cs="Arial"/>
          <w:sz w:val="28"/>
          <w:szCs w:val="28"/>
        </w:rPr>
        <w:br/>
      </w:r>
    </w:p>
    <w:p w:rsidR="00EA5E7F" w:rsidRPr="00606CEF" w:rsidRDefault="00EA5E7F" w:rsidP="00EA5E7F">
      <w:pPr>
        <w:rPr>
          <w:rFonts w:ascii="Arial" w:eastAsia="Manrope" w:hAnsi="Arial" w:cs="Arial"/>
          <w:sz w:val="28"/>
          <w:szCs w:val="28"/>
        </w:rPr>
      </w:pPr>
      <w:r w:rsidRPr="00606CEF">
        <w:rPr>
          <w:rFonts w:ascii="Arial" w:eastAsia="Manrope" w:hAnsi="Arial" w:cs="Arial"/>
          <w:sz w:val="28"/>
          <w:szCs w:val="28"/>
        </w:rPr>
        <w:t>a) Cells of a tomato peel; Nucleus, Cells.</w:t>
      </w:r>
      <w:r w:rsidRPr="00606CEF">
        <w:rPr>
          <w:rFonts w:ascii="Arial" w:eastAsia="Manrope" w:hAnsi="Arial" w:cs="Arial"/>
          <w:sz w:val="28"/>
          <w:szCs w:val="28"/>
        </w:rPr>
        <w:tab/>
        <w:t>b) Cells of an onion peel; Nucleus, Cells.</w:t>
      </w:r>
    </w:p>
    <w:p w:rsidR="00EA5E7F" w:rsidRPr="00606CEF" w:rsidRDefault="00EA5E7F" w:rsidP="00EA5E7F">
      <w:pPr>
        <w:rPr>
          <w:rFonts w:ascii="Arial" w:eastAsia="Manrope" w:hAnsi="Arial" w:cs="Arial"/>
          <w:sz w:val="28"/>
          <w:szCs w:val="28"/>
        </w:rPr>
      </w:pPr>
      <w:r w:rsidRPr="00606CEF">
        <w:rPr>
          <w:rFonts w:ascii="Arial" w:eastAsia="Manrope" w:hAnsi="Arial" w:cs="Arial"/>
          <w:sz w:val="28"/>
          <w:szCs w:val="28"/>
        </w:rPr>
        <w:t>c) Cells of a potato peel; Nucleus, Cells.</w:t>
      </w:r>
      <w:r w:rsidRPr="00606CEF">
        <w:rPr>
          <w:rFonts w:ascii="Arial" w:eastAsia="Manrope" w:hAnsi="Arial" w:cs="Arial"/>
          <w:sz w:val="28"/>
          <w:szCs w:val="28"/>
        </w:rPr>
        <w:tab/>
        <w:t>d) Cells of a garlic peel; Nucleus, Cells.</w:t>
      </w:r>
    </w:p>
    <w:p w:rsidR="001B3F99" w:rsidRPr="00606CEF" w:rsidRDefault="001B3F99">
      <w:pPr>
        <w:rPr>
          <w:rFonts w:ascii="Arial" w:hAnsi="Arial" w:cs="Arial"/>
          <w:sz w:val="28"/>
          <w:szCs w:val="28"/>
        </w:rPr>
      </w:pPr>
    </w:p>
    <w:p w:rsidR="00F01DCC" w:rsidRPr="00606CEF" w:rsidRDefault="00997007">
      <w:pPr>
        <w:rPr>
          <w:rFonts w:ascii="Arial" w:eastAsia="Manrope" w:hAnsi="Arial" w:cs="Arial"/>
          <w:b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="00EA5E7F" w:rsidRPr="00606CEF">
        <w:rPr>
          <w:rFonts w:ascii="Arial" w:hAnsi="Arial" w:cs="Arial"/>
          <w:sz w:val="28"/>
          <w:szCs w:val="28"/>
        </w:rPr>
        <w:t xml:space="preserve">2. </w:t>
      </w:r>
      <w:r w:rsidRPr="00606CEF">
        <w:rPr>
          <w:rFonts w:ascii="Arial" w:eastAsia="Manrope" w:hAnsi="Arial" w:cs="Arial"/>
          <w:sz w:val="28"/>
          <w:szCs w:val="28"/>
        </w:rPr>
        <w:t xml:space="preserve"> Many cells group together in a single body and assume different functions in it to form various body parts in _________ .</w:t>
      </w:r>
    </w:p>
    <w:p w:rsidR="001B3F99" w:rsidRPr="00606CEF" w:rsidRDefault="00EA5E7F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>a) Unicellular</w:t>
      </w:r>
      <w:r w:rsidRPr="00606CEF">
        <w:rPr>
          <w:rFonts w:ascii="Arial" w:hAnsi="Arial" w:cs="Arial"/>
          <w:sz w:val="28"/>
          <w:szCs w:val="28"/>
        </w:rPr>
        <w:tab/>
        <w:t xml:space="preserve"> b) Multicellular 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>c) Both a and b</w:t>
      </w:r>
      <w:r w:rsidRPr="00606CEF">
        <w:rPr>
          <w:rFonts w:ascii="Arial" w:hAnsi="Arial" w:cs="Arial"/>
          <w:sz w:val="28"/>
          <w:szCs w:val="28"/>
        </w:rPr>
        <w:tab/>
        <w:t xml:space="preserve"> d) None of these</w:t>
      </w:r>
    </w:p>
    <w:p w:rsidR="001F7858" w:rsidRPr="00606CEF" w:rsidRDefault="00997007">
      <w:pPr>
        <w:rPr>
          <w:rFonts w:ascii="Arial" w:eastAsia="Manrope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="00EA5E7F" w:rsidRPr="00606CEF">
        <w:rPr>
          <w:rFonts w:ascii="Arial" w:hAnsi="Arial" w:cs="Arial"/>
          <w:sz w:val="28"/>
          <w:szCs w:val="28"/>
        </w:rPr>
        <w:t xml:space="preserve">3. </w:t>
      </w:r>
      <w:r w:rsidR="001F7858" w:rsidRPr="00606CEF">
        <w:rPr>
          <w:rFonts w:ascii="Arial" w:eastAsia="Manrope" w:hAnsi="Arial" w:cs="Arial"/>
          <w:sz w:val="28"/>
          <w:szCs w:val="28"/>
        </w:rPr>
        <w:t>Identify the cell from the human body.</w:t>
      </w:r>
    </w:p>
    <w:p w:rsidR="00602077" w:rsidRPr="00606CEF" w:rsidRDefault="00997007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="000E33E3" w:rsidRPr="00606CEF">
        <w:rPr>
          <w:rFonts w:ascii="Arial" w:hAnsi="Arial" w:cs="Arial"/>
          <w:sz w:val="28"/>
          <w:szCs w:val="28"/>
        </w:rPr>
        <w:t xml:space="preserve">                                              </w:t>
      </w:r>
      <w:r w:rsidRPr="00606CE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C0F5721" wp14:editId="538E681A">
            <wp:extent cx="2686050" cy="1914525"/>
            <wp:effectExtent l="1905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070" cy="1918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3F99" w:rsidRPr="00606CEF" w:rsidRDefault="00EA5E7F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lastRenderedPageBreak/>
        <w:t xml:space="preserve">a) Nerve cell </w:t>
      </w:r>
      <w:r w:rsidRPr="00606CEF">
        <w:rPr>
          <w:rFonts w:ascii="Arial" w:hAnsi="Arial" w:cs="Arial"/>
          <w:sz w:val="28"/>
          <w:szCs w:val="28"/>
        </w:rPr>
        <w:tab/>
        <w:t xml:space="preserve">b) Smooth muscle cell 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 xml:space="preserve">c) Ovum 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>d) Fat cell</w:t>
      </w:r>
      <w:r w:rsidR="00997007" w:rsidRPr="00606CEF">
        <w:rPr>
          <w:rFonts w:ascii="Arial" w:hAnsi="Arial" w:cs="Arial"/>
          <w:sz w:val="28"/>
          <w:szCs w:val="28"/>
        </w:rPr>
        <w:br/>
      </w:r>
    </w:p>
    <w:p w:rsidR="00EA5E7F" w:rsidRPr="00606CEF" w:rsidRDefault="00EA5E7F">
      <w:pPr>
        <w:rPr>
          <w:rFonts w:ascii="Arial" w:hAnsi="Arial" w:cs="Arial"/>
          <w:sz w:val="28"/>
          <w:szCs w:val="28"/>
        </w:rPr>
      </w:pPr>
      <w:r w:rsidRPr="00606CEF">
        <w:rPr>
          <w:rFonts w:ascii="Arial" w:eastAsia="Manrope" w:hAnsi="Arial" w:cs="Arial"/>
          <w:sz w:val="28"/>
          <w:szCs w:val="28"/>
        </w:rPr>
        <w:t xml:space="preserve">4. </w:t>
      </w:r>
      <w:r w:rsidR="001F7858" w:rsidRPr="00606CEF">
        <w:rPr>
          <w:rFonts w:ascii="Arial" w:eastAsia="Manrope" w:hAnsi="Arial" w:cs="Arial"/>
          <w:sz w:val="28"/>
          <w:szCs w:val="28"/>
        </w:rPr>
        <w:t>The diagram shows an animal cell with some of its organelles. X is also a cell organelle. What does X represent in the diagram?</w:t>
      </w:r>
      <w:r w:rsidR="00997007" w:rsidRPr="00606CEF">
        <w:rPr>
          <w:rFonts w:ascii="Arial" w:hAnsi="Arial" w:cs="Arial"/>
          <w:sz w:val="28"/>
          <w:szCs w:val="28"/>
        </w:rPr>
        <w:br/>
      </w:r>
      <w:r w:rsidR="000E33E3" w:rsidRPr="00606CEF">
        <w:rPr>
          <w:rFonts w:ascii="Arial" w:eastAsia="Manrope" w:hAnsi="Arial" w:cs="Arial"/>
          <w:sz w:val="28"/>
          <w:szCs w:val="28"/>
        </w:rPr>
        <w:t xml:space="preserve">                                   </w:t>
      </w:r>
      <w:r w:rsidR="00997007" w:rsidRPr="00606CE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93C827E" wp14:editId="4166D578">
            <wp:extent cx="3208655" cy="240792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655" cy="2408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97007" w:rsidRPr="00606CEF">
        <w:rPr>
          <w:rFonts w:ascii="Arial" w:hAnsi="Arial" w:cs="Arial"/>
          <w:sz w:val="28"/>
          <w:szCs w:val="28"/>
        </w:rPr>
        <w:br/>
      </w:r>
      <w:r w:rsidRPr="00606CEF">
        <w:rPr>
          <w:rFonts w:ascii="Arial" w:hAnsi="Arial" w:cs="Arial"/>
          <w:sz w:val="28"/>
          <w:szCs w:val="28"/>
        </w:rPr>
        <w:t>a) Nucleus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 xml:space="preserve"> b) Chromosome 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</w:r>
    </w:p>
    <w:p w:rsidR="001029EE" w:rsidRPr="00606CEF" w:rsidRDefault="00EA5E7F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 xml:space="preserve">c) Golgi apparatus 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>d) Endoplasmic reticulum</w:t>
      </w:r>
      <w:r w:rsidR="00997007" w:rsidRPr="00606CEF">
        <w:rPr>
          <w:rFonts w:ascii="Arial" w:hAnsi="Arial" w:cs="Arial"/>
          <w:sz w:val="28"/>
          <w:szCs w:val="28"/>
        </w:rPr>
        <w:br/>
      </w:r>
    </w:p>
    <w:p w:rsidR="00F01DCC" w:rsidRPr="00606CEF" w:rsidRDefault="00EA5E7F">
      <w:pPr>
        <w:rPr>
          <w:rFonts w:ascii="Arial" w:eastAsia="Manrope" w:hAnsi="Arial" w:cs="Arial"/>
          <w:b/>
          <w:sz w:val="28"/>
          <w:szCs w:val="28"/>
        </w:rPr>
      </w:pPr>
      <w:r w:rsidRPr="00606CEF">
        <w:rPr>
          <w:rFonts w:ascii="Arial" w:eastAsia="Manrope" w:hAnsi="Arial" w:cs="Arial"/>
          <w:sz w:val="28"/>
          <w:szCs w:val="28"/>
        </w:rPr>
        <w:t xml:space="preserve">5. </w:t>
      </w:r>
      <w:r w:rsidR="001F7858" w:rsidRPr="00606CEF">
        <w:rPr>
          <w:rFonts w:ascii="Arial" w:eastAsia="Manrope" w:hAnsi="Arial" w:cs="Arial"/>
          <w:sz w:val="28"/>
          <w:szCs w:val="28"/>
        </w:rPr>
        <w:t>Cells grow by dividing. The picture shows one such growing cell ready to divide. How many cells will be formed after the cell divides completely?</w:t>
      </w:r>
      <w:r w:rsidR="00997007" w:rsidRPr="00606CEF">
        <w:rPr>
          <w:rFonts w:ascii="Arial" w:hAnsi="Arial" w:cs="Arial"/>
          <w:sz w:val="28"/>
          <w:szCs w:val="28"/>
        </w:rPr>
        <w:br/>
      </w:r>
      <w:r w:rsidR="000E33E3" w:rsidRPr="00606CEF">
        <w:rPr>
          <w:rFonts w:ascii="Arial" w:eastAsia="Manrope" w:hAnsi="Arial" w:cs="Arial"/>
          <w:sz w:val="28"/>
          <w:szCs w:val="28"/>
        </w:rPr>
        <w:t xml:space="preserve">                                </w:t>
      </w:r>
      <w:r w:rsidR="00997007" w:rsidRPr="00606CE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1183131" wp14:editId="3823DB0D">
            <wp:extent cx="3762375" cy="266700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585" cy="2668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97007" w:rsidRPr="00606CEF">
        <w:rPr>
          <w:rFonts w:ascii="Arial" w:hAnsi="Arial" w:cs="Arial"/>
          <w:sz w:val="28"/>
          <w:szCs w:val="28"/>
        </w:rPr>
        <w:br/>
      </w:r>
    </w:p>
    <w:p w:rsidR="00A3107C" w:rsidRPr="00606CEF" w:rsidRDefault="00A3107C">
      <w:pPr>
        <w:rPr>
          <w:rFonts w:ascii="Arial" w:eastAsia="Manrope" w:hAnsi="Arial" w:cs="Arial"/>
          <w:b/>
          <w:sz w:val="28"/>
          <w:szCs w:val="28"/>
        </w:rPr>
      </w:pPr>
    </w:p>
    <w:p w:rsidR="004A1A2D" w:rsidRPr="00606CEF" w:rsidRDefault="00887130">
      <w:pPr>
        <w:rPr>
          <w:rFonts w:ascii="Arial" w:eastAsia="Manrope" w:hAnsi="Arial" w:cs="Arial"/>
          <w:sz w:val="28"/>
          <w:szCs w:val="28"/>
        </w:rPr>
      </w:pPr>
      <w:r w:rsidRPr="00606CE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29748AE" wp14:editId="10CC1594">
            <wp:simplePos x="0" y="0"/>
            <wp:positionH relativeFrom="column">
              <wp:posOffset>800100</wp:posOffset>
            </wp:positionH>
            <wp:positionV relativeFrom="paragraph">
              <wp:posOffset>1040765</wp:posOffset>
            </wp:positionV>
            <wp:extent cx="4581525" cy="1543050"/>
            <wp:effectExtent l="0" t="0" r="0" b="0"/>
            <wp:wrapNone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E7F" w:rsidRPr="00606CEF">
        <w:rPr>
          <w:rFonts w:ascii="Arial" w:eastAsia="Manrope" w:hAnsi="Arial" w:cs="Arial"/>
          <w:sz w:val="28"/>
          <w:szCs w:val="28"/>
        </w:rPr>
        <w:t xml:space="preserve">6. </w:t>
      </w:r>
      <w:r w:rsidR="001F7858" w:rsidRPr="00606CEF">
        <w:rPr>
          <w:rFonts w:ascii="Arial" w:eastAsia="Manrope" w:hAnsi="Arial" w:cs="Arial"/>
          <w:sz w:val="28"/>
          <w:szCs w:val="28"/>
        </w:rPr>
        <w:t>Sania conducts an experiment to know how plant cells lose or gain water through osmosis. She cuts out 5 cm long potato strips. She puts three potato strips in each of the following beakers: Beaker 1 containing only water Beaker 2 containing 1% salt solution Beaker 3 containing 2% salt solution Sania leaves the potato strips in the beaker for 5 hours. She records the length of the potato strips in each beaker after 5 hours.</w:t>
      </w:r>
      <w:r w:rsidR="000E33E3" w:rsidRPr="00606CEF">
        <w:rPr>
          <w:rFonts w:ascii="Arial" w:eastAsia="Manrope" w:hAnsi="Arial" w:cs="Arial"/>
          <w:sz w:val="28"/>
          <w:szCs w:val="28"/>
        </w:rPr>
        <w:t xml:space="preserve">                    </w:t>
      </w:r>
      <w:r w:rsidRPr="00606CEF">
        <w:rPr>
          <w:rFonts w:ascii="Arial" w:eastAsia="Manrope" w:hAnsi="Arial" w:cs="Arial"/>
          <w:sz w:val="28"/>
          <w:szCs w:val="28"/>
        </w:rPr>
        <w:t xml:space="preserve">        </w:t>
      </w:r>
      <w:r w:rsidR="00997007" w:rsidRPr="00606CEF">
        <w:rPr>
          <w:rFonts w:ascii="Arial" w:hAnsi="Arial" w:cs="Arial"/>
          <w:sz w:val="28"/>
          <w:szCs w:val="28"/>
        </w:rPr>
        <w:br/>
      </w:r>
    </w:p>
    <w:p w:rsidR="00887130" w:rsidRPr="00606CEF" w:rsidRDefault="00997007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="000E33E3" w:rsidRPr="00606CEF">
        <w:rPr>
          <w:rFonts w:ascii="Arial" w:hAnsi="Arial" w:cs="Arial"/>
          <w:sz w:val="28"/>
          <w:szCs w:val="28"/>
        </w:rPr>
        <w:t xml:space="preserve"> </w:t>
      </w:r>
    </w:p>
    <w:p w:rsidR="00887130" w:rsidRPr="00606CEF" w:rsidRDefault="00887130">
      <w:pPr>
        <w:rPr>
          <w:rFonts w:ascii="Arial" w:hAnsi="Arial" w:cs="Arial"/>
          <w:sz w:val="28"/>
          <w:szCs w:val="28"/>
        </w:rPr>
      </w:pPr>
    </w:p>
    <w:p w:rsidR="00887130" w:rsidRPr="00606CEF" w:rsidRDefault="00887130">
      <w:pPr>
        <w:rPr>
          <w:rFonts w:ascii="Arial" w:hAnsi="Arial" w:cs="Arial"/>
          <w:sz w:val="28"/>
          <w:szCs w:val="28"/>
        </w:rPr>
      </w:pPr>
    </w:p>
    <w:p w:rsidR="00887130" w:rsidRPr="00606CEF" w:rsidRDefault="00887130">
      <w:pPr>
        <w:rPr>
          <w:rFonts w:ascii="Arial" w:hAnsi="Arial" w:cs="Arial"/>
          <w:sz w:val="28"/>
          <w:szCs w:val="28"/>
        </w:rPr>
      </w:pPr>
    </w:p>
    <w:p w:rsidR="00887130" w:rsidRPr="00606CEF" w:rsidRDefault="00887130">
      <w:pPr>
        <w:rPr>
          <w:rFonts w:ascii="Arial" w:hAnsi="Arial" w:cs="Arial"/>
          <w:sz w:val="28"/>
          <w:szCs w:val="28"/>
        </w:rPr>
      </w:pPr>
    </w:p>
    <w:p w:rsidR="00887130" w:rsidRPr="00606CEF" w:rsidRDefault="00887130">
      <w:pPr>
        <w:rPr>
          <w:rFonts w:ascii="Arial" w:hAnsi="Arial" w:cs="Arial"/>
          <w:noProof/>
          <w:sz w:val="28"/>
          <w:szCs w:val="28"/>
        </w:rPr>
      </w:pPr>
    </w:p>
    <w:p w:rsidR="00887130" w:rsidRPr="00606CEF" w:rsidRDefault="00887130">
      <w:pPr>
        <w:rPr>
          <w:rFonts w:ascii="Arial" w:hAnsi="Arial" w:cs="Arial"/>
          <w:noProof/>
          <w:sz w:val="28"/>
          <w:szCs w:val="28"/>
        </w:rPr>
      </w:pPr>
      <w:r w:rsidRPr="00606CE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064847E" wp14:editId="2B3B9251">
            <wp:simplePos x="0" y="0"/>
            <wp:positionH relativeFrom="column">
              <wp:posOffset>1076325</wp:posOffset>
            </wp:positionH>
            <wp:positionV relativeFrom="paragraph">
              <wp:posOffset>-141605</wp:posOffset>
            </wp:positionV>
            <wp:extent cx="3990975" cy="2057400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130" w:rsidRPr="00606CEF" w:rsidRDefault="00887130">
      <w:pPr>
        <w:rPr>
          <w:rFonts w:ascii="Arial" w:hAnsi="Arial" w:cs="Arial"/>
          <w:noProof/>
          <w:sz w:val="28"/>
          <w:szCs w:val="28"/>
        </w:rPr>
      </w:pPr>
    </w:p>
    <w:p w:rsidR="00887130" w:rsidRPr="00606CEF" w:rsidRDefault="00887130">
      <w:pPr>
        <w:rPr>
          <w:rFonts w:ascii="Arial" w:hAnsi="Arial" w:cs="Arial"/>
          <w:noProof/>
          <w:sz w:val="28"/>
          <w:szCs w:val="28"/>
        </w:rPr>
      </w:pPr>
    </w:p>
    <w:p w:rsidR="00887130" w:rsidRPr="00606CEF" w:rsidRDefault="00887130">
      <w:pPr>
        <w:rPr>
          <w:rFonts w:ascii="Arial" w:hAnsi="Arial" w:cs="Arial"/>
          <w:noProof/>
          <w:sz w:val="28"/>
          <w:szCs w:val="28"/>
        </w:rPr>
      </w:pPr>
    </w:p>
    <w:p w:rsidR="00887130" w:rsidRPr="00606CEF" w:rsidRDefault="00887130">
      <w:pPr>
        <w:rPr>
          <w:rFonts w:ascii="Arial" w:hAnsi="Arial" w:cs="Arial"/>
          <w:noProof/>
          <w:sz w:val="28"/>
          <w:szCs w:val="28"/>
        </w:rPr>
      </w:pPr>
    </w:p>
    <w:p w:rsidR="00887130" w:rsidRPr="00606CEF" w:rsidRDefault="00887130">
      <w:pPr>
        <w:rPr>
          <w:rFonts w:ascii="Arial" w:hAnsi="Arial" w:cs="Arial"/>
          <w:noProof/>
          <w:sz w:val="28"/>
          <w:szCs w:val="28"/>
        </w:rPr>
      </w:pPr>
    </w:p>
    <w:p w:rsidR="00887130" w:rsidRPr="00606CEF" w:rsidRDefault="00887130">
      <w:pPr>
        <w:rPr>
          <w:rFonts w:ascii="Arial" w:hAnsi="Arial" w:cs="Arial"/>
          <w:noProof/>
          <w:sz w:val="28"/>
          <w:szCs w:val="28"/>
        </w:rPr>
      </w:pPr>
    </w:p>
    <w:p w:rsidR="00887130" w:rsidRPr="00606CEF" w:rsidRDefault="00887130">
      <w:pPr>
        <w:rPr>
          <w:rFonts w:ascii="Arial" w:hAnsi="Arial" w:cs="Arial"/>
          <w:noProof/>
          <w:sz w:val="28"/>
          <w:szCs w:val="28"/>
        </w:rPr>
      </w:pPr>
    </w:p>
    <w:p w:rsidR="00F01DCC" w:rsidRPr="00606CEF" w:rsidRDefault="000E33E3">
      <w:pPr>
        <w:rPr>
          <w:rFonts w:ascii="Arial" w:eastAsia="Manrope" w:hAnsi="Arial" w:cs="Arial"/>
          <w:b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 xml:space="preserve">                 </w:t>
      </w:r>
      <w:r w:rsidR="00997007" w:rsidRPr="00606CEF">
        <w:rPr>
          <w:rFonts w:ascii="Arial" w:hAnsi="Arial" w:cs="Arial"/>
          <w:sz w:val="28"/>
          <w:szCs w:val="28"/>
        </w:rPr>
        <w:br/>
      </w:r>
      <w:r w:rsidR="00A674AE" w:rsidRPr="00606CEF">
        <w:rPr>
          <w:rFonts w:ascii="Arial" w:hAnsi="Arial" w:cs="Arial"/>
          <w:sz w:val="28"/>
          <w:szCs w:val="28"/>
        </w:rPr>
        <w:t xml:space="preserve">(i) </w:t>
      </w:r>
      <w:r w:rsidR="00997007" w:rsidRPr="00606CEF">
        <w:rPr>
          <w:rFonts w:ascii="Arial" w:eastAsia="Manrope" w:hAnsi="Arial" w:cs="Arial"/>
          <w:sz w:val="28"/>
          <w:szCs w:val="28"/>
        </w:rPr>
        <w:t>What can Sania conclude from her experiment?</w:t>
      </w:r>
    </w:p>
    <w:p w:rsidR="00EA5E7F" w:rsidRPr="00606CEF" w:rsidRDefault="00EA5E7F">
      <w:pPr>
        <w:rPr>
          <w:rFonts w:ascii="Arial" w:eastAsia="Manrope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 xml:space="preserve">a) </w:t>
      </w:r>
      <w:r w:rsidRPr="00606CEF">
        <w:rPr>
          <w:rFonts w:ascii="Arial" w:eastAsia="Manrope" w:hAnsi="Arial" w:cs="Arial"/>
          <w:sz w:val="28"/>
          <w:szCs w:val="28"/>
        </w:rPr>
        <w:t>Salt molecules from the cell move out when kept in water.</w:t>
      </w:r>
    </w:p>
    <w:p w:rsidR="00EA5E7F" w:rsidRPr="00606CEF" w:rsidRDefault="00EA5E7F">
      <w:pPr>
        <w:rPr>
          <w:rFonts w:ascii="Arial" w:eastAsia="Manrope" w:hAnsi="Arial" w:cs="Arial"/>
          <w:sz w:val="28"/>
          <w:szCs w:val="28"/>
        </w:rPr>
      </w:pPr>
      <w:r w:rsidRPr="00606CEF">
        <w:rPr>
          <w:rFonts w:ascii="Arial" w:eastAsia="Manrope" w:hAnsi="Arial" w:cs="Arial"/>
          <w:sz w:val="28"/>
          <w:szCs w:val="28"/>
        </w:rPr>
        <w:t>b) Cells gain water through osmosis when kept in salt solution.</w:t>
      </w:r>
    </w:p>
    <w:p w:rsidR="00EA5E7F" w:rsidRPr="00606CEF" w:rsidRDefault="00EA5E7F">
      <w:pPr>
        <w:rPr>
          <w:rFonts w:ascii="Arial" w:eastAsia="Manrope" w:hAnsi="Arial" w:cs="Arial"/>
          <w:sz w:val="28"/>
          <w:szCs w:val="28"/>
        </w:rPr>
      </w:pPr>
      <w:r w:rsidRPr="00606CEF">
        <w:rPr>
          <w:rFonts w:ascii="Arial" w:eastAsia="Manrope" w:hAnsi="Arial" w:cs="Arial"/>
          <w:sz w:val="28"/>
          <w:szCs w:val="28"/>
        </w:rPr>
        <w:t>c) Cells in salt solution first gain water and then gradually lose water.</w:t>
      </w:r>
    </w:p>
    <w:p w:rsidR="00EA5E7F" w:rsidRPr="00606CEF" w:rsidRDefault="00EA5E7F" w:rsidP="00EA5E7F">
      <w:pPr>
        <w:rPr>
          <w:rFonts w:ascii="Arial" w:hAnsi="Arial" w:cs="Arial"/>
          <w:sz w:val="28"/>
          <w:szCs w:val="28"/>
        </w:rPr>
      </w:pPr>
      <w:r w:rsidRPr="00606CEF">
        <w:rPr>
          <w:rFonts w:ascii="Arial" w:eastAsia="Manrope" w:hAnsi="Arial" w:cs="Arial"/>
          <w:sz w:val="28"/>
          <w:szCs w:val="28"/>
        </w:rPr>
        <w:t>d) Water molecules move out of the cell based on the amount of salt in the solution.</w:t>
      </w:r>
    </w:p>
    <w:p w:rsidR="00E2446A" w:rsidRPr="00606CEF" w:rsidRDefault="00997007">
      <w:pPr>
        <w:rPr>
          <w:rFonts w:ascii="Arial" w:eastAsia="Manrope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="00E2446A" w:rsidRPr="00606CEF">
        <w:rPr>
          <w:rFonts w:ascii="Arial" w:eastAsia="Manrope" w:hAnsi="Arial" w:cs="Arial"/>
          <w:sz w:val="28"/>
          <w:szCs w:val="28"/>
        </w:rPr>
        <w:t xml:space="preserve">7. </w:t>
      </w:r>
      <w:r w:rsidR="001F7858" w:rsidRPr="00606CEF">
        <w:rPr>
          <w:rFonts w:ascii="Arial" w:eastAsia="Manrope" w:hAnsi="Arial" w:cs="Arial"/>
          <w:sz w:val="28"/>
          <w:szCs w:val="28"/>
        </w:rPr>
        <w:t>What property of the plasma membrane helps amoeba acquire food?</w:t>
      </w:r>
      <w:r w:rsidRPr="00606CEF">
        <w:rPr>
          <w:rFonts w:ascii="Arial" w:hAnsi="Arial" w:cs="Arial"/>
          <w:sz w:val="28"/>
          <w:szCs w:val="28"/>
        </w:rPr>
        <w:br/>
      </w:r>
      <w:r w:rsidR="000E33E3" w:rsidRPr="00606CEF">
        <w:rPr>
          <w:rFonts w:ascii="Arial" w:eastAsia="Manrope" w:hAnsi="Arial" w:cs="Arial"/>
          <w:sz w:val="28"/>
          <w:szCs w:val="28"/>
        </w:rPr>
        <w:t xml:space="preserve">       </w:t>
      </w:r>
      <w:r w:rsidRPr="00606CE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768FE47" wp14:editId="01EFAB49">
            <wp:extent cx="5654040" cy="1874520"/>
            <wp:effectExtent l="0" t="0" r="381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4568" cy="187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06CEF">
        <w:rPr>
          <w:rFonts w:ascii="Arial" w:hAnsi="Arial" w:cs="Arial"/>
          <w:sz w:val="28"/>
          <w:szCs w:val="28"/>
        </w:rPr>
        <w:br/>
      </w:r>
      <w:r w:rsidR="00EA5E7F" w:rsidRPr="00606CEF">
        <w:rPr>
          <w:rFonts w:ascii="Arial" w:hAnsi="Arial" w:cs="Arial"/>
          <w:sz w:val="28"/>
          <w:szCs w:val="28"/>
        </w:rPr>
        <w:t xml:space="preserve">a) </w:t>
      </w:r>
      <w:r w:rsidR="00EA5E7F" w:rsidRPr="00606CEF">
        <w:rPr>
          <w:rFonts w:ascii="Arial" w:eastAsia="Manrope" w:hAnsi="Arial" w:cs="Arial"/>
          <w:sz w:val="28"/>
          <w:szCs w:val="28"/>
        </w:rPr>
        <w:t>It is flexible.</w:t>
      </w:r>
      <w:r w:rsidR="00E2446A" w:rsidRPr="00606CEF">
        <w:rPr>
          <w:rFonts w:ascii="Arial" w:eastAsia="Manrope" w:hAnsi="Arial" w:cs="Arial"/>
          <w:sz w:val="28"/>
          <w:szCs w:val="28"/>
        </w:rPr>
        <w:tab/>
      </w:r>
      <w:r w:rsidR="00E2446A" w:rsidRPr="00606CEF">
        <w:rPr>
          <w:rFonts w:ascii="Arial" w:eastAsia="Manrope" w:hAnsi="Arial" w:cs="Arial"/>
          <w:sz w:val="28"/>
          <w:szCs w:val="28"/>
        </w:rPr>
        <w:tab/>
      </w:r>
      <w:r w:rsidR="00E2446A" w:rsidRPr="00606CEF">
        <w:rPr>
          <w:rFonts w:ascii="Arial" w:eastAsia="Manrope" w:hAnsi="Arial" w:cs="Arial"/>
          <w:sz w:val="28"/>
          <w:szCs w:val="28"/>
        </w:rPr>
        <w:tab/>
      </w:r>
      <w:r w:rsidR="00E2446A" w:rsidRPr="00606CEF">
        <w:rPr>
          <w:rFonts w:ascii="Arial" w:eastAsia="Manrope" w:hAnsi="Arial" w:cs="Arial"/>
          <w:sz w:val="28"/>
          <w:szCs w:val="28"/>
        </w:rPr>
        <w:tab/>
      </w:r>
      <w:r w:rsidR="00E2446A" w:rsidRPr="00606CEF">
        <w:rPr>
          <w:rFonts w:ascii="Arial" w:eastAsia="Manrope" w:hAnsi="Arial" w:cs="Arial"/>
          <w:sz w:val="28"/>
          <w:szCs w:val="28"/>
        </w:rPr>
        <w:tab/>
      </w:r>
    </w:p>
    <w:p w:rsidR="004B7579" w:rsidRPr="00606CEF" w:rsidRDefault="00E2446A">
      <w:pPr>
        <w:rPr>
          <w:rFonts w:ascii="Arial" w:eastAsia="Manrope" w:hAnsi="Arial" w:cs="Arial"/>
          <w:sz w:val="28"/>
          <w:szCs w:val="28"/>
        </w:rPr>
      </w:pPr>
      <w:r w:rsidRPr="00606CEF">
        <w:rPr>
          <w:rFonts w:ascii="Arial" w:eastAsia="Manrope" w:hAnsi="Arial" w:cs="Arial"/>
          <w:sz w:val="28"/>
          <w:szCs w:val="28"/>
        </w:rPr>
        <w:t>b) It is selectively permeable.</w:t>
      </w:r>
    </w:p>
    <w:p w:rsidR="00E2446A" w:rsidRPr="00606CEF" w:rsidRDefault="00E2446A">
      <w:pPr>
        <w:rPr>
          <w:rFonts w:ascii="Arial" w:eastAsia="Manrope" w:hAnsi="Arial" w:cs="Arial"/>
          <w:sz w:val="28"/>
          <w:szCs w:val="28"/>
        </w:rPr>
      </w:pPr>
      <w:r w:rsidRPr="00606CEF">
        <w:rPr>
          <w:rFonts w:ascii="Arial" w:eastAsia="Manrope" w:hAnsi="Arial" w:cs="Arial"/>
          <w:sz w:val="28"/>
          <w:szCs w:val="28"/>
        </w:rPr>
        <w:t>c) It is made up of proteins and lipids.</w:t>
      </w:r>
    </w:p>
    <w:p w:rsidR="00E2446A" w:rsidRPr="00606CEF" w:rsidRDefault="00E2446A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 xml:space="preserve">d) </w:t>
      </w:r>
      <w:r w:rsidRPr="00606CEF">
        <w:rPr>
          <w:rFonts w:ascii="Arial" w:eastAsia="Manrope" w:hAnsi="Arial" w:cs="Arial"/>
          <w:sz w:val="28"/>
          <w:szCs w:val="28"/>
        </w:rPr>
        <w:t>It allows diffusion of some substances across it.</w:t>
      </w:r>
    </w:p>
    <w:p w:rsidR="002A1238" w:rsidRPr="00606CEF" w:rsidRDefault="00997007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="00E2446A" w:rsidRPr="00606CEF">
        <w:rPr>
          <w:rFonts w:ascii="Arial" w:hAnsi="Arial" w:cs="Arial"/>
          <w:sz w:val="28"/>
          <w:szCs w:val="28"/>
        </w:rPr>
        <w:t xml:space="preserve">8. </w:t>
      </w:r>
      <w:r w:rsidRPr="00606CEF">
        <w:rPr>
          <w:rFonts w:ascii="Arial" w:eastAsia="Manrope" w:hAnsi="Arial" w:cs="Arial"/>
          <w:sz w:val="28"/>
          <w:szCs w:val="28"/>
        </w:rPr>
        <w:t>A cell division is the process by which new cells are formed. It is of two main types:Mitosis and meiosis. Meiosis is only confined to specific cells called meiocytes of reproductive organs or tissues in animals,</w:t>
      </w:r>
      <w:r w:rsidR="00A03B17" w:rsidRPr="00606CEF">
        <w:rPr>
          <w:rFonts w:ascii="Arial" w:eastAsia="Manrope" w:hAnsi="Arial" w:cs="Arial"/>
          <w:sz w:val="28"/>
          <w:szCs w:val="28"/>
        </w:rPr>
        <w:t xml:space="preserve"> </w:t>
      </w:r>
      <w:r w:rsidRPr="00606CEF">
        <w:rPr>
          <w:rFonts w:ascii="Arial" w:eastAsia="Manrope" w:hAnsi="Arial" w:cs="Arial"/>
          <w:sz w:val="28"/>
          <w:szCs w:val="28"/>
        </w:rPr>
        <w:t>plants, various protists and fungi.  It takes place at a particular time.These specific cells divide to form gametes.Mitosis, on the other hand,occurs in all kinds of cells and continues throughout life.</w:t>
      </w:r>
    </w:p>
    <w:p w:rsidR="00F01DCC" w:rsidRPr="00606CEF" w:rsidRDefault="00997007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="000E33E3" w:rsidRPr="00606CEF">
        <w:rPr>
          <w:rFonts w:ascii="Arial" w:hAnsi="Arial" w:cs="Arial"/>
          <w:sz w:val="28"/>
          <w:szCs w:val="28"/>
        </w:rPr>
        <w:t xml:space="preserve">                               </w:t>
      </w:r>
      <w:r w:rsidRPr="00606CE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28AB98D" wp14:editId="7EFD529A">
            <wp:extent cx="2995504" cy="142875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504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06CEF">
        <w:rPr>
          <w:rFonts w:ascii="Arial" w:hAnsi="Arial" w:cs="Arial"/>
          <w:sz w:val="28"/>
          <w:szCs w:val="28"/>
        </w:rPr>
        <w:br/>
      </w:r>
      <w:r w:rsidRPr="00606CEF">
        <w:rPr>
          <w:rFonts w:ascii="Arial" w:eastAsia="Manrope" w:hAnsi="Arial" w:cs="Arial"/>
          <w:sz w:val="28"/>
          <w:szCs w:val="28"/>
        </w:rPr>
        <w:t>(</w:t>
      </w:r>
      <w:r w:rsidR="003B322D" w:rsidRPr="00606CEF">
        <w:rPr>
          <w:rFonts w:ascii="Arial" w:eastAsia="Manrope" w:hAnsi="Arial" w:cs="Arial"/>
          <w:sz w:val="28"/>
          <w:szCs w:val="28"/>
        </w:rPr>
        <w:t>i</w:t>
      </w:r>
      <w:r w:rsidRPr="00606CEF">
        <w:rPr>
          <w:rFonts w:ascii="Arial" w:eastAsia="Manrope" w:hAnsi="Arial" w:cs="Arial"/>
          <w:sz w:val="28"/>
          <w:szCs w:val="28"/>
        </w:rPr>
        <w:t>) How many daughter cells are formed in meiosis?</w:t>
      </w:r>
    </w:p>
    <w:p w:rsidR="00733560" w:rsidRPr="00606CEF" w:rsidRDefault="00E2446A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 xml:space="preserve">a) 4 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>b) 3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 xml:space="preserve"> c) 2 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</w:r>
      <w:r w:rsidR="00733560"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>d) none of the above</w:t>
      </w:r>
    </w:p>
    <w:p w:rsidR="00F01DCC" w:rsidRPr="00606CEF" w:rsidRDefault="00997007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Pr="00606CEF">
        <w:rPr>
          <w:rFonts w:ascii="Arial" w:eastAsia="Manrope" w:hAnsi="Arial" w:cs="Arial"/>
          <w:sz w:val="28"/>
          <w:szCs w:val="28"/>
        </w:rPr>
        <w:t>(</w:t>
      </w:r>
      <w:r w:rsidR="003B322D" w:rsidRPr="00606CEF">
        <w:rPr>
          <w:rFonts w:ascii="Arial" w:eastAsia="Manrope" w:hAnsi="Arial" w:cs="Arial"/>
          <w:sz w:val="28"/>
          <w:szCs w:val="28"/>
        </w:rPr>
        <w:t>ii</w:t>
      </w:r>
      <w:r w:rsidRPr="00606CEF">
        <w:rPr>
          <w:rFonts w:ascii="Arial" w:eastAsia="Manrope" w:hAnsi="Arial" w:cs="Arial"/>
          <w:sz w:val="28"/>
          <w:szCs w:val="28"/>
        </w:rPr>
        <w:t>) Which of the following divisions is also termed as somatic division?</w:t>
      </w:r>
    </w:p>
    <w:p w:rsidR="00733560" w:rsidRPr="00606CEF" w:rsidRDefault="00E2446A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>a) meiosis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 xml:space="preserve">b) mitotic 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 xml:space="preserve">c) both a and b 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>d) none of the above</w:t>
      </w:r>
    </w:p>
    <w:p w:rsidR="00F01DCC" w:rsidRPr="00606CEF" w:rsidRDefault="00997007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Pr="00606CEF">
        <w:rPr>
          <w:rFonts w:ascii="Arial" w:eastAsia="Manrope" w:hAnsi="Arial" w:cs="Arial"/>
          <w:sz w:val="28"/>
          <w:szCs w:val="28"/>
        </w:rPr>
        <w:t>(</w:t>
      </w:r>
      <w:r w:rsidR="003B322D" w:rsidRPr="00606CEF">
        <w:rPr>
          <w:rFonts w:ascii="Arial" w:eastAsia="Manrope" w:hAnsi="Arial" w:cs="Arial"/>
          <w:sz w:val="28"/>
          <w:szCs w:val="28"/>
        </w:rPr>
        <w:t>iii</w:t>
      </w:r>
      <w:r w:rsidRPr="00606CEF">
        <w:rPr>
          <w:rFonts w:ascii="Arial" w:eastAsia="Manrope" w:hAnsi="Arial" w:cs="Arial"/>
          <w:sz w:val="28"/>
          <w:szCs w:val="28"/>
        </w:rPr>
        <w:t>) Which among the following is called reduction cell division?</w:t>
      </w:r>
    </w:p>
    <w:p w:rsidR="00733560" w:rsidRPr="00606CEF" w:rsidRDefault="00E2446A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>a) meiosis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 xml:space="preserve">b) mitosis 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 xml:space="preserve">c) both a and b 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>d) none of the above</w:t>
      </w:r>
    </w:p>
    <w:p w:rsidR="00F01DCC" w:rsidRPr="00606CEF" w:rsidRDefault="00E2446A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="00997007" w:rsidRPr="00606CEF">
        <w:rPr>
          <w:rFonts w:ascii="Arial" w:eastAsia="Manrope" w:hAnsi="Arial" w:cs="Arial"/>
          <w:sz w:val="28"/>
          <w:szCs w:val="28"/>
        </w:rPr>
        <w:t>(</w:t>
      </w:r>
      <w:r w:rsidR="003B322D" w:rsidRPr="00606CEF">
        <w:rPr>
          <w:rFonts w:ascii="Arial" w:eastAsia="Manrope" w:hAnsi="Arial" w:cs="Arial"/>
          <w:sz w:val="28"/>
          <w:szCs w:val="28"/>
        </w:rPr>
        <w:t>iv</w:t>
      </w:r>
      <w:r w:rsidR="00997007" w:rsidRPr="00606CEF">
        <w:rPr>
          <w:rFonts w:ascii="Arial" w:eastAsia="Manrope" w:hAnsi="Arial" w:cs="Arial"/>
          <w:sz w:val="28"/>
          <w:szCs w:val="28"/>
        </w:rPr>
        <w:t>) Mitosis has how many distinct phases?</w:t>
      </w:r>
    </w:p>
    <w:p w:rsidR="00733560" w:rsidRPr="00606CEF" w:rsidRDefault="00E2446A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 xml:space="preserve">a) 4 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 xml:space="preserve">b) 3 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 xml:space="preserve">c) 5 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</w:r>
      <w:r w:rsidR="00733560"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>d) none of the above</w:t>
      </w:r>
    </w:p>
    <w:p w:rsidR="00F01DCC" w:rsidRPr="00606CEF" w:rsidRDefault="00997007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Pr="00606CEF">
        <w:rPr>
          <w:rFonts w:ascii="Arial" w:eastAsia="Manrope" w:hAnsi="Arial" w:cs="Arial"/>
          <w:sz w:val="28"/>
          <w:szCs w:val="28"/>
        </w:rPr>
        <w:t>(</w:t>
      </w:r>
      <w:r w:rsidR="003B322D" w:rsidRPr="00606CEF">
        <w:rPr>
          <w:rFonts w:ascii="Arial" w:eastAsia="Manrope" w:hAnsi="Arial" w:cs="Arial"/>
          <w:sz w:val="28"/>
          <w:szCs w:val="28"/>
        </w:rPr>
        <w:t>v</w:t>
      </w:r>
      <w:r w:rsidRPr="00606CEF">
        <w:rPr>
          <w:rFonts w:ascii="Arial" w:eastAsia="Manrope" w:hAnsi="Arial" w:cs="Arial"/>
          <w:sz w:val="28"/>
          <w:szCs w:val="28"/>
        </w:rPr>
        <w:t>) In which cell division, number of chromosomes become halved?</w:t>
      </w:r>
    </w:p>
    <w:p w:rsidR="00A674AE" w:rsidRPr="00606CEF" w:rsidRDefault="00E2446A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>a) meiosis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 xml:space="preserve">b) mitosis 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 xml:space="preserve">c) both a and b 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>d) none of the above</w:t>
      </w:r>
      <w:r w:rsidR="00997007" w:rsidRPr="00606CEF">
        <w:rPr>
          <w:rFonts w:ascii="Arial" w:hAnsi="Arial" w:cs="Arial"/>
          <w:sz w:val="28"/>
          <w:szCs w:val="28"/>
        </w:rPr>
        <w:br/>
      </w:r>
    </w:p>
    <w:p w:rsidR="002A7FF1" w:rsidRPr="00606CEF" w:rsidRDefault="001F7858">
      <w:pPr>
        <w:rPr>
          <w:rFonts w:ascii="Arial" w:eastAsia="Manrope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 xml:space="preserve">9. </w:t>
      </w:r>
      <w:r w:rsidR="00997007" w:rsidRPr="00606CEF">
        <w:rPr>
          <w:rFonts w:ascii="Arial" w:eastAsia="Manrope" w:hAnsi="Arial" w:cs="Arial"/>
          <w:sz w:val="28"/>
          <w:szCs w:val="28"/>
        </w:rPr>
        <w:t>Observe the diagram and answer the following questions</w:t>
      </w:r>
    </w:p>
    <w:p w:rsidR="002A7FF1" w:rsidRPr="00606CEF" w:rsidRDefault="00A03B17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756E2DE" wp14:editId="3B4A417B">
            <wp:simplePos x="0" y="0"/>
            <wp:positionH relativeFrom="column">
              <wp:posOffset>933450</wp:posOffset>
            </wp:positionH>
            <wp:positionV relativeFrom="paragraph">
              <wp:posOffset>96519</wp:posOffset>
            </wp:positionV>
            <wp:extent cx="3981450" cy="1914525"/>
            <wp:effectExtent l="0" t="0" r="0" b="0"/>
            <wp:wrapNone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007" w:rsidRPr="00606CEF">
        <w:rPr>
          <w:rFonts w:ascii="Arial" w:hAnsi="Arial" w:cs="Arial"/>
          <w:sz w:val="28"/>
          <w:szCs w:val="28"/>
        </w:rPr>
        <w:br/>
      </w:r>
      <w:r w:rsidR="000E33E3" w:rsidRPr="00606CEF">
        <w:rPr>
          <w:rFonts w:ascii="Arial" w:hAnsi="Arial" w:cs="Arial"/>
          <w:sz w:val="28"/>
          <w:szCs w:val="28"/>
        </w:rPr>
        <w:t xml:space="preserve">                               </w:t>
      </w:r>
    </w:p>
    <w:p w:rsidR="00A03B17" w:rsidRPr="00606CEF" w:rsidRDefault="00A03B17">
      <w:pPr>
        <w:rPr>
          <w:rFonts w:ascii="Arial" w:hAnsi="Arial" w:cs="Arial"/>
          <w:sz w:val="28"/>
          <w:szCs w:val="28"/>
        </w:rPr>
      </w:pPr>
    </w:p>
    <w:p w:rsidR="00A03B17" w:rsidRPr="00606CEF" w:rsidRDefault="00A03B17">
      <w:pPr>
        <w:rPr>
          <w:rFonts w:ascii="Arial" w:hAnsi="Arial" w:cs="Arial"/>
          <w:sz w:val="28"/>
          <w:szCs w:val="28"/>
        </w:rPr>
      </w:pPr>
    </w:p>
    <w:p w:rsidR="00A03B17" w:rsidRPr="00606CEF" w:rsidRDefault="00A03B17">
      <w:pPr>
        <w:rPr>
          <w:rFonts w:ascii="Arial" w:hAnsi="Arial" w:cs="Arial"/>
          <w:sz w:val="28"/>
          <w:szCs w:val="28"/>
        </w:rPr>
      </w:pPr>
    </w:p>
    <w:p w:rsidR="00A03B17" w:rsidRPr="00606CEF" w:rsidRDefault="00A03B17">
      <w:pPr>
        <w:rPr>
          <w:rFonts w:ascii="Arial" w:hAnsi="Arial" w:cs="Arial"/>
          <w:sz w:val="28"/>
          <w:szCs w:val="28"/>
        </w:rPr>
      </w:pPr>
    </w:p>
    <w:p w:rsidR="00A03B17" w:rsidRPr="00606CEF" w:rsidRDefault="00A03B17">
      <w:pPr>
        <w:rPr>
          <w:rFonts w:ascii="Arial" w:hAnsi="Arial" w:cs="Arial"/>
          <w:sz w:val="28"/>
          <w:szCs w:val="28"/>
        </w:rPr>
      </w:pPr>
    </w:p>
    <w:p w:rsidR="00A03B17" w:rsidRPr="00606CEF" w:rsidRDefault="00A03B17">
      <w:pPr>
        <w:rPr>
          <w:rFonts w:ascii="Arial" w:hAnsi="Arial" w:cs="Arial"/>
          <w:sz w:val="28"/>
          <w:szCs w:val="28"/>
        </w:rPr>
      </w:pPr>
    </w:p>
    <w:p w:rsidR="00A03B17" w:rsidRPr="00606CEF" w:rsidRDefault="00A03B17">
      <w:pPr>
        <w:rPr>
          <w:rFonts w:ascii="Arial" w:hAnsi="Arial" w:cs="Arial"/>
          <w:sz w:val="28"/>
          <w:szCs w:val="28"/>
        </w:rPr>
      </w:pPr>
    </w:p>
    <w:p w:rsidR="00A03B17" w:rsidRPr="00606CEF" w:rsidRDefault="00A03B17">
      <w:pPr>
        <w:rPr>
          <w:rFonts w:ascii="Arial" w:hAnsi="Arial" w:cs="Arial"/>
          <w:sz w:val="28"/>
          <w:szCs w:val="28"/>
        </w:rPr>
      </w:pPr>
    </w:p>
    <w:p w:rsidR="00F01DCC" w:rsidRPr="00606CEF" w:rsidRDefault="00997007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Pr="00606CEF">
        <w:rPr>
          <w:rFonts w:ascii="Arial" w:eastAsia="Manrope" w:hAnsi="Arial" w:cs="Arial"/>
          <w:sz w:val="28"/>
          <w:szCs w:val="28"/>
        </w:rPr>
        <w:t>It generates most of the cell's supply of adenosine triphosphate, used as a source of chemical energy.</w:t>
      </w:r>
    </w:p>
    <w:p w:rsidR="00F01DCC" w:rsidRPr="00606CEF" w:rsidRDefault="00997007">
      <w:pPr>
        <w:rPr>
          <w:rFonts w:ascii="Arial" w:eastAsia="Manrope" w:hAnsi="Arial" w:cs="Arial"/>
          <w:sz w:val="28"/>
          <w:szCs w:val="28"/>
        </w:rPr>
      </w:pPr>
      <w:r w:rsidRPr="00606CEF">
        <w:rPr>
          <w:rFonts w:ascii="Arial" w:eastAsia="Manrope" w:hAnsi="Arial" w:cs="Arial"/>
          <w:sz w:val="28"/>
          <w:szCs w:val="28"/>
        </w:rPr>
        <w:t>(</w:t>
      </w:r>
      <w:r w:rsidR="002A7FF1" w:rsidRPr="00606CEF">
        <w:rPr>
          <w:rFonts w:ascii="Arial" w:eastAsia="Manrope" w:hAnsi="Arial" w:cs="Arial"/>
          <w:sz w:val="28"/>
          <w:szCs w:val="28"/>
        </w:rPr>
        <w:t>i</w:t>
      </w:r>
      <w:r w:rsidRPr="00606CEF">
        <w:rPr>
          <w:rFonts w:ascii="Arial" w:eastAsia="Manrope" w:hAnsi="Arial" w:cs="Arial"/>
          <w:sz w:val="28"/>
          <w:szCs w:val="28"/>
        </w:rPr>
        <w:t>)</w:t>
      </w:r>
      <w:r w:rsidR="00A03B17" w:rsidRPr="00606CEF">
        <w:rPr>
          <w:rFonts w:ascii="Arial" w:eastAsia="Manrope" w:hAnsi="Arial" w:cs="Arial"/>
          <w:sz w:val="28"/>
          <w:szCs w:val="28"/>
        </w:rPr>
        <w:t xml:space="preserve"> </w:t>
      </w:r>
      <w:r w:rsidRPr="00606CEF">
        <w:rPr>
          <w:rFonts w:ascii="Arial" w:eastAsia="Manrope" w:hAnsi="Arial" w:cs="Arial"/>
          <w:sz w:val="28"/>
          <w:szCs w:val="28"/>
        </w:rPr>
        <w:t xml:space="preserve">Which of the following has their own DNA and </w:t>
      </w:r>
      <w:r w:rsidR="00887130" w:rsidRPr="00606CEF">
        <w:rPr>
          <w:rFonts w:ascii="Arial" w:eastAsia="Manrope" w:hAnsi="Arial" w:cs="Arial"/>
          <w:sz w:val="28"/>
          <w:szCs w:val="28"/>
        </w:rPr>
        <w:t>ribosomes?</w:t>
      </w:r>
    </w:p>
    <w:p w:rsidR="00E2446A" w:rsidRPr="00606CEF" w:rsidRDefault="00E2446A" w:rsidP="00E2446A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 xml:space="preserve">a) </w:t>
      </w:r>
      <w:r w:rsidRPr="00606CEF">
        <w:rPr>
          <w:rFonts w:ascii="Arial" w:eastAsia="Manrope" w:hAnsi="Arial" w:cs="Arial"/>
          <w:sz w:val="28"/>
          <w:szCs w:val="28"/>
        </w:rPr>
        <w:t>Mitochondria</w:t>
      </w:r>
      <w:r w:rsidRPr="00606CEF">
        <w:rPr>
          <w:rFonts w:ascii="Arial" w:hAnsi="Arial" w:cs="Arial"/>
          <w:sz w:val="28"/>
          <w:szCs w:val="28"/>
        </w:rPr>
        <w:tab/>
        <w:t xml:space="preserve">b) </w:t>
      </w:r>
      <w:r w:rsidRPr="00606CEF">
        <w:rPr>
          <w:rFonts w:ascii="Arial" w:eastAsia="Manrope" w:hAnsi="Arial" w:cs="Arial"/>
          <w:sz w:val="28"/>
          <w:szCs w:val="28"/>
        </w:rPr>
        <w:t>Plastid</w:t>
      </w:r>
      <w:r w:rsidRPr="00606CEF">
        <w:rPr>
          <w:rFonts w:ascii="Arial" w:hAnsi="Arial" w:cs="Arial"/>
          <w:sz w:val="28"/>
          <w:szCs w:val="28"/>
        </w:rPr>
        <w:tab/>
      </w:r>
      <w:r w:rsidR="00733560"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 xml:space="preserve">c) </w:t>
      </w:r>
      <w:r w:rsidRPr="00606CEF">
        <w:rPr>
          <w:rFonts w:ascii="Arial" w:eastAsia="Manrope" w:hAnsi="Arial" w:cs="Arial"/>
          <w:sz w:val="28"/>
          <w:szCs w:val="28"/>
        </w:rPr>
        <w:t>Both A and B</w:t>
      </w:r>
      <w:r w:rsidRPr="00606CEF">
        <w:rPr>
          <w:rFonts w:ascii="Arial" w:hAnsi="Arial" w:cs="Arial"/>
          <w:sz w:val="28"/>
          <w:szCs w:val="28"/>
        </w:rPr>
        <w:tab/>
        <w:t xml:space="preserve">d) </w:t>
      </w:r>
      <w:r w:rsidRPr="00606CEF">
        <w:rPr>
          <w:rFonts w:ascii="Arial" w:eastAsia="Manrope" w:hAnsi="Arial" w:cs="Arial"/>
          <w:sz w:val="28"/>
          <w:szCs w:val="28"/>
        </w:rPr>
        <w:t>None of these</w:t>
      </w:r>
    </w:p>
    <w:p w:rsidR="00F01DCC" w:rsidRPr="00606CEF" w:rsidRDefault="00997007">
      <w:pPr>
        <w:rPr>
          <w:rFonts w:ascii="Arial" w:eastAsia="Manrope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Pr="00606CEF">
        <w:rPr>
          <w:rFonts w:ascii="Arial" w:eastAsia="Manrope" w:hAnsi="Arial" w:cs="Arial"/>
          <w:sz w:val="28"/>
          <w:szCs w:val="28"/>
        </w:rPr>
        <w:t>(</w:t>
      </w:r>
      <w:r w:rsidR="002A7FF1" w:rsidRPr="00606CEF">
        <w:rPr>
          <w:rFonts w:ascii="Arial" w:eastAsia="Manrope" w:hAnsi="Arial" w:cs="Arial"/>
          <w:sz w:val="28"/>
          <w:szCs w:val="28"/>
        </w:rPr>
        <w:t>ii</w:t>
      </w:r>
      <w:r w:rsidRPr="00606CEF">
        <w:rPr>
          <w:rFonts w:ascii="Arial" w:eastAsia="Manrope" w:hAnsi="Arial" w:cs="Arial"/>
          <w:sz w:val="28"/>
          <w:szCs w:val="28"/>
        </w:rPr>
        <w:t>) This is the figure of?</w:t>
      </w:r>
    </w:p>
    <w:p w:rsidR="00733560" w:rsidRPr="00606CEF" w:rsidRDefault="00733560" w:rsidP="00733560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 xml:space="preserve">a) </w:t>
      </w:r>
      <w:r w:rsidRPr="00606CEF">
        <w:rPr>
          <w:rFonts w:ascii="Arial" w:eastAsia="Manrope" w:hAnsi="Arial" w:cs="Arial"/>
          <w:sz w:val="28"/>
          <w:szCs w:val="28"/>
        </w:rPr>
        <w:t>Plastid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 xml:space="preserve">b) </w:t>
      </w:r>
      <w:r w:rsidRPr="00606CEF">
        <w:rPr>
          <w:rFonts w:ascii="Arial" w:eastAsia="Manrope" w:hAnsi="Arial" w:cs="Arial"/>
          <w:sz w:val="28"/>
          <w:szCs w:val="28"/>
        </w:rPr>
        <w:t>Mitochondria</w:t>
      </w:r>
      <w:r w:rsidRPr="00606CEF">
        <w:rPr>
          <w:rFonts w:ascii="Arial" w:hAnsi="Arial" w:cs="Arial"/>
          <w:sz w:val="28"/>
          <w:szCs w:val="28"/>
        </w:rPr>
        <w:tab/>
        <w:t xml:space="preserve">c) </w:t>
      </w:r>
      <w:r w:rsidRPr="00606CEF">
        <w:rPr>
          <w:rFonts w:ascii="Arial" w:eastAsia="Manrope" w:hAnsi="Arial" w:cs="Arial"/>
          <w:sz w:val="28"/>
          <w:szCs w:val="28"/>
        </w:rPr>
        <w:t>Golgi bodies</w:t>
      </w:r>
      <w:r w:rsidRPr="00606CEF">
        <w:rPr>
          <w:rFonts w:ascii="Arial" w:hAnsi="Arial" w:cs="Arial"/>
          <w:sz w:val="28"/>
          <w:szCs w:val="28"/>
        </w:rPr>
        <w:tab/>
        <w:t xml:space="preserve">d) </w:t>
      </w:r>
      <w:r w:rsidRPr="00606CEF">
        <w:rPr>
          <w:rFonts w:ascii="Arial" w:eastAsia="Manrope" w:hAnsi="Arial" w:cs="Arial"/>
          <w:sz w:val="28"/>
          <w:szCs w:val="28"/>
        </w:rPr>
        <w:t>None of these</w:t>
      </w:r>
    </w:p>
    <w:p w:rsidR="00F01DCC" w:rsidRPr="00606CEF" w:rsidRDefault="00997007">
      <w:pPr>
        <w:rPr>
          <w:rFonts w:ascii="Arial" w:eastAsia="Manrope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Pr="00606CEF">
        <w:rPr>
          <w:rFonts w:ascii="Arial" w:eastAsia="Manrope" w:hAnsi="Arial" w:cs="Arial"/>
          <w:sz w:val="28"/>
          <w:szCs w:val="28"/>
        </w:rPr>
        <w:t>(</w:t>
      </w:r>
      <w:r w:rsidR="002A7FF1" w:rsidRPr="00606CEF">
        <w:rPr>
          <w:rFonts w:ascii="Arial" w:eastAsia="Manrope" w:hAnsi="Arial" w:cs="Arial"/>
          <w:sz w:val="28"/>
          <w:szCs w:val="28"/>
        </w:rPr>
        <w:t>iii</w:t>
      </w:r>
      <w:r w:rsidRPr="00606CEF">
        <w:rPr>
          <w:rFonts w:ascii="Arial" w:eastAsia="Manrope" w:hAnsi="Arial" w:cs="Arial"/>
          <w:sz w:val="28"/>
          <w:szCs w:val="28"/>
        </w:rPr>
        <w:t xml:space="preserve">) Why is </w:t>
      </w:r>
      <w:r w:rsidR="00887130" w:rsidRPr="00606CEF">
        <w:rPr>
          <w:rFonts w:ascii="Arial" w:eastAsia="Manrope" w:hAnsi="Arial" w:cs="Arial"/>
          <w:sz w:val="28"/>
          <w:szCs w:val="28"/>
        </w:rPr>
        <w:t>its</w:t>
      </w:r>
      <w:r w:rsidRPr="00606CEF">
        <w:rPr>
          <w:rFonts w:ascii="Arial" w:eastAsia="Manrope" w:hAnsi="Arial" w:cs="Arial"/>
          <w:sz w:val="28"/>
          <w:szCs w:val="28"/>
        </w:rPr>
        <w:t xml:space="preserve"> inner membrane folded?</w:t>
      </w:r>
    </w:p>
    <w:p w:rsidR="00733560" w:rsidRPr="00606CEF" w:rsidRDefault="00733560" w:rsidP="00733560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 xml:space="preserve">a) </w:t>
      </w:r>
      <w:r w:rsidRPr="00606CEF">
        <w:rPr>
          <w:rFonts w:ascii="Arial" w:eastAsia="Manrope" w:hAnsi="Arial" w:cs="Arial"/>
          <w:sz w:val="28"/>
          <w:szCs w:val="28"/>
        </w:rPr>
        <w:t>To increase surface area for exchange of gases</w:t>
      </w:r>
      <w:r w:rsidRPr="00606CEF">
        <w:rPr>
          <w:rFonts w:ascii="Arial" w:hAnsi="Arial" w:cs="Arial"/>
          <w:sz w:val="28"/>
          <w:szCs w:val="28"/>
        </w:rPr>
        <w:tab/>
      </w:r>
    </w:p>
    <w:p w:rsidR="00733560" w:rsidRPr="00606CEF" w:rsidRDefault="00733560" w:rsidP="00733560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>b)</w:t>
      </w:r>
      <w:r w:rsidRPr="00606CEF">
        <w:rPr>
          <w:rFonts w:ascii="Arial" w:eastAsia="Manrope" w:hAnsi="Arial" w:cs="Arial"/>
          <w:sz w:val="28"/>
          <w:szCs w:val="28"/>
        </w:rPr>
        <w:t>To increase surface area for absorption of food</w:t>
      </w:r>
      <w:r w:rsidRPr="00606CEF">
        <w:rPr>
          <w:rFonts w:ascii="Arial" w:hAnsi="Arial" w:cs="Arial"/>
          <w:sz w:val="28"/>
          <w:szCs w:val="28"/>
        </w:rPr>
        <w:tab/>
      </w:r>
    </w:p>
    <w:p w:rsidR="00733560" w:rsidRPr="00606CEF" w:rsidRDefault="00733560" w:rsidP="00733560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 xml:space="preserve">c) </w:t>
      </w:r>
      <w:r w:rsidRPr="00606CEF">
        <w:rPr>
          <w:rFonts w:ascii="Arial" w:eastAsia="Manrope" w:hAnsi="Arial" w:cs="Arial"/>
          <w:sz w:val="28"/>
          <w:szCs w:val="28"/>
        </w:rPr>
        <w:t>To increase surface area for filtration of blood</w:t>
      </w:r>
      <w:r w:rsidRPr="00606CEF">
        <w:rPr>
          <w:rFonts w:ascii="Arial" w:hAnsi="Arial" w:cs="Arial"/>
          <w:sz w:val="28"/>
          <w:szCs w:val="28"/>
        </w:rPr>
        <w:tab/>
      </w:r>
    </w:p>
    <w:p w:rsidR="00733560" w:rsidRPr="00606CEF" w:rsidRDefault="00733560" w:rsidP="00733560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 xml:space="preserve">d) </w:t>
      </w:r>
      <w:r w:rsidRPr="00606CEF">
        <w:rPr>
          <w:rFonts w:ascii="Arial" w:eastAsia="Manrope" w:hAnsi="Arial" w:cs="Arial"/>
          <w:sz w:val="28"/>
          <w:szCs w:val="28"/>
        </w:rPr>
        <w:t>To increase surface area for production of energy</w:t>
      </w:r>
    </w:p>
    <w:p w:rsidR="00F01DCC" w:rsidRPr="00606CEF" w:rsidRDefault="00997007">
      <w:pPr>
        <w:rPr>
          <w:rFonts w:ascii="Arial" w:eastAsia="Manrope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Pr="00606CEF">
        <w:rPr>
          <w:rFonts w:ascii="Arial" w:eastAsia="Manrope" w:hAnsi="Arial" w:cs="Arial"/>
          <w:sz w:val="28"/>
          <w:szCs w:val="28"/>
        </w:rPr>
        <w:t>(</w:t>
      </w:r>
      <w:r w:rsidR="002A7FF1" w:rsidRPr="00606CEF">
        <w:rPr>
          <w:rFonts w:ascii="Arial" w:eastAsia="Manrope" w:hAnsi="Arial" w:cs="Arial"/>
          <w:sz w:val="28"/>
          <w:szCs w:val="28"/>
        </w:rPr>
        <w:t>iv</w:t>
      </w:r>
      <w:r w:rsidRPr="00606CEF">
        <w:rPr>
          <w:rFonts w:ascii="Arial" w:eastAsia="Manrope" w:hAnsi="Arial" w:cs="Arial"/>
          <w:sz w:val="28"/>
          <w:szCs w:val="28"/>
        </w:rPr>
        <w:t>) In which of the following organism above organelle is not present</w:t>
      </w:r>
    </w:p>
    <w:p w:rsidR="00733560" w:rsidRPr="00606CEF" w:rsidRDefault="00733560" w:rsidP="00733560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 xml:space="preserve">a) </w:t>
      </w:r>
      <w:r w:rsidRPr="00606CEF">
        <w:rPr>
          <w:rFonts w:ascii="Arial" w:eastAsia="Manrope" w:hAnsi="Arial" w:cs="Arial"/>
          <w:sz w:val="28"/>
          <w:szCs w:val="28"/>
        </w:rPr>
        <w:t>Bacteria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>b)</w:t>
      </w:r>
      <w:r w:rsidR="00A03B17" w:rsidRPr="00606CEF">
        <w:rPr>
          <w:rFonts w:ascii="Arial" w:hAnsi="Arial" w:cs="Arial"/>
          <w:sz w:val="28"/>
          <w:szCs w:val="28"/>
        </w:rPr>
        <w:t xml:space="preserve"> </w:t>
      </w:r>
      <w:r w:rsidRPr="00606CEF">
        <w:rPr>
          <w:rFonts w:ascii="Arial" w:eastAsia="Manrope" w:hAnsi="Arial" w:cs="Arial"/>
          <w:sz w:val="28"/>
          <w:szCs w:val="28"/>
        </w:rPr>
        <w:t>Plants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 xml:space="preserve">c) </w:t>
      </w:r>
      <w:r w:rsidRPr="00606CEF">
        <w:rPr>
          <w:rFonts w:ascii="Arial" w:eastAsia="Manrope" w:hAnsi="Arial" w:cs="Arial"/>
          <w:sz w:val="28"/>
          <w:szCs w:val="28"/>
        </w:rPr>
        <w:t>Animals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 xml:space="preserve">d) </w:t>
      </w:r>
      <w:r w:rsidRPr="00606CEF">
        <w:rPr>
          <w:rFonts w:ascii="Arial" w:eastAsia="Manrope" w:hAnsi="Arial" w:cs="Arial"/>
          <w:sz w:val="28"/>
          <w:szCs w:val="28"/>
        </w:rPr>
        <w:t>Fungi</w:t>
      </w:r>
    </w:p>
    <w:p w:rsidR="00F01DCC" w:rsidRPr="00606CEF" w:rsidRDefault="00997007">
      <w:pPr>
        <w:rPr>
          <w:rFonts w:ascii="Arial" w:eastAsia="Manrope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br/>
      </w:r>
      <w:r w:rsidRPr="00606CEF">
        <w:rPr>
          <w:rFonts w:ascii="Arial" w:eastAsia="Manrope" w:hAnsi="Arial" w:cs="Arial"/>
          <w:sz w:val="28"/>
          <w:szCs w:val="28"/>
        </w:rPr>
        <w:t>(</w:t>
      </w:r>
      <w:r w:rsidR="002A7FF1" w:rsidRPr="00606CEF">
        <w:rPr>
          <w:rFonts w:ascii="Arial" w:eastAsia="Manrope" w:hAnsi="Arial" w:cs="Arial"/>
          <w:sz w:val="28"/>
          <w:szCs w:val="28"/>
        </w:rPr>
        <w:t>v</w:t>
      </w:r>
      <w:r w:rsidRPr="00606CEF">
        <w:rPr>
          <w:rFonts w:ascii="Arial" w:eastAsia="Manrope" w:hAnsi="Arial" w:cs="Arial"/>
          <w:sz w:val="28"/>
          <w:szCs w:val="28"/>
        </w:rPr>
        <w:t>) This is also called?</w:t>
      </w:r>
    </w:p>
    <w:p w:rsidR="00733560" w:rsidRPr="00606CEF" w:rsidRDefault="00733560" w:rsidP="00733560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 xml:space="preserve">a) </w:t>
      </w:r>
      <w:r w:rsidRPr="00606CEF">
        <w:rPr>
          <w:rFonts w:ascii="Arial" w:eastAsia="Manrope" w:hAnsi="Arial" w:cs="Arial"/>
          <w:sz w:val="28"/>
          <w:szCs w:val="28"/>
        </w:rPr>
        <w:t>Brain of the cell</w:t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 xml:space="preserve">b) </w:t>
      </w:r>
      <w:r w:rsidRPr="00606CEF">
        <w:rPr>
          <w:rFonts w:ascii="Arial" w:eastAsia="Manrope" w:hAnsi="Arial" w:cs="Arial"/>
          <w:sz w:val="28"/>
          <w:szCs w:val="28"/>
        </w:rPr>
        <w:t>Powerhouse of the cell</w:t>
      </w:r>
      <w:r w:rsidRPr="00606CEF">
        <w:rPr>
          <w:rFonts w:ascii="Arial" w:hAnsi="Arial" w:cs="Arial"/>
          <w:sz w:val="28"/>
          <w:szCs w:val="28"/>
        </w:rPr>
        <w:tab/>
      </w:r>
    </w:p>
    <w:p w:rsidR="00733560" w:rsidRPr="00606CEF" w:rsidRDefault="00733560" w:rsidP="00733560">
      <w:pPr>
        <w:rPr>
          <w:rFonts w:ascii="Arial" w:hAnsi="Arial" w:cs="Arial"/>
          <w:sz w:val="28"/>
          <w:szCs w:val="28"/>
        </w:rPr>
      </w:pPr>
      <w:r w:rsidRPr="00606CEF">
        <w:rPr>
          <w:rFonts w:ascii="Arial" w:hAnsi="Arial" w:cs="Arial"/>
          <w:sz w:val="28"/>
          <w:szCs w:val="28"/>
        </w:rPr>
        <w:t xml:space="preserve">c) </w:t>
      </w:r>
      <w:r w:rsidRPr="00606CEF">
        <w:rPr>
          <w:rFonts w:ascii="Arial" w:eastAsia="Manrope" w:hAnsi="Arial" w:cs="Arial"/>
          <w:sz w:val="28"/>
          <w:szCs w:val="28"/>
        </w:rPr>
        <w:t>Kitchen of the cell</w:t>
      </w:r>
      <w:r w:rsidRPr="00606CEF">
        <w:rPr>
          <w:rFonts w:ascii="Arial" w:eastAsia="Manrope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</w:r>
      <w:r w:rsidRPr="00606CEF">
        <w:rPr>
          <w:rFonts w:ascii="Arial" w:hAnsi="Arial" w:cs="Arial"/>
          <w:sz w:val="28"/>
          <w:szCs w:val="28"/>
        </w:rPr>
        <w:tab/>
        <w:t xml:space="preserve">d) </w:t>
      </w:r>
      <w:r w:rsidRPr="00606CEF">
        <w:rPr>
          <w:rFonts w:ascii="Arial" w:eastAsia="Manrope" w:hAnsi="Arial" w:cs="Arial"/>
          <w:sz w:val="28"/>
          <w:szCs w:val="28"/>
        </w:rPr>
        <w:t>None of these</w:t>
      </w:r>
    </w:p>
    <w:p w:rsidR="00733560" w:rsidRPr="00606CEF" w:rsidRDefault="00733560">
      <w:pPr>
        <w:rPr>
          <w:rFonts w:ascii="Arial" w:hAnsi="Arial" w:cs="Arial"/>
          <w:sz w:val="28"/>
          <w:szCs w:val="28"/>
        </w:rPr>
      </w:pPr>
    </w:p>
    <w:sectPr w:rsidR="00733560" w:rsidRPr="00606CEF" w:rsidSect="004A3787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rope">
    <w:charset w:val="00"/>
    <w:family w:val="auto"/>
    <w:pitch w:val="default"/>
    <w:embedRegular r:id="rId1" w:fontKey="{B4A14E0A-ED56-4267-952D-B7EE21468887}"/>
    <w:embedBold r:id="rId2" w:fontKey="{0044F0E1-44E6-4D9C-8EAA-9FF52F8EC1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09579BA-F514-4EE6-95C8-A259EAB2F1A6}"/>
    <w:embedItalic r:id="rId4" w:fontKey="{3D17169C-B4E6-44E5-892A-6EC78F57D8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FC04E7F-F9EA-4A21-87D6-3C37754D08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36EC988-8EEE-468F-A71F-4BBDCAFDAB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471DBF7-5370-4CC5-A084-D02365636F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CC"/>
    <w:rsid w:val="00024EC5"/>
    <w:rsid w:val="00083738"/>
    <w:rsid w:val="000E33E3"/>
    <w:rsid w:val="001029EE"/>
    <w:rsid w:val="00175D39"/>
    <w:rsid w:val="001B3F99"/>
    <w:rsid w:val="001F7858"/>
    <w:rsid w:val="00245068"/>
    <w:rsid w:val="0026760F"/>
    <w:rsid w:val="00292914"/>
    <w:rsid w:val="002A1238"/>
    <w:rsid w:val="002A7FF1"/>
    <w:rsid w:val="002F41F9"/>
    <w:rsid w:val="003A4550"/>
    <w:rsid w:val="003B322D"/>
    <w:rsid w:val="003C249A"/>
    <w:rsid w:val="004A1A2D"/>
    <w:rsid w:val="004A3787"/>
    <w:rsid w:val="004B7579"/>
    <w:rsid w:val="004D1FCE"/>
    <w:rsid w:val="00504E29"/>
    <w:rsid w:val="0057300F"/>
    <w:rsid w:val="00590DB0"/>
    <w:rsid w:val="00602077"/>
    <w:rsid w:val="00606CEF"/>
    <w:rsid w:val="006622F0"/>
    <w:rsid w:val="006952D6"/>
    <w:rsid w:val="006E595F"/>
    <w:rsid w:val="00733560"/>
    <w:rsid w:val="00742A68"/>
    <w:rsid w:val="007A35F8"/>
    <w:rsid w:val="007A6327"/>
    <w:rsid w:val="007C07C6"/>
    <w:rsid w:val="007C08E7"/>
    <w:rsid w:val="00887130"/>
    <w:rsid w:val="0090057C"/>
    <w:rsid w:val="00997007"/>
    <w:rsid w:val="009A7061"/>
    <w:rsid w:val="00A03B17"/>
    <w:rsid w:val="00A3107C"/>
    <w:rsid w:val="00A674AE"/>
    <w:rsid w:val="00A9335B"/>
    <w:rsid w:val="00A96409"/>
    <w:rsid w:val="00AF2EBC"/>
    <w:rsid w:val="00B1240E"/>
    <w:rsid w:val="00B44365"/>
    <w:rsid w:val="00C815A0"/>
    <w:rsid w:val="00D7547D"/>
    <w:rsid w:val="00E0309E"/>
    <w:rsid w:val="00E2446A"/>
    <w:rsid w:val="00EA5E7F"/>
    <w:rsid w:val="00F01DCC"/>
    <w:rsid w:val="00FA68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color w:val="555555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b/>
      <w:bCs/>
      <w:color w:val="270F3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Pr>
      <w:sz w:val="56"/>
      <w:szCs w:val="56"/>
    </w:rPr>
  </w:style>
  <w:style w:type="paragraph" w:customStyle="1" w:styleId="Strong1">
    <w:name w:val="Strong1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customStyle="1" w:styleId="a">
    <w:rPr>
      <w:rFonts w:ascii="Manrope" w:eastAsia="Manrope" w:hAnsi="Manrope" w:cs="Manrope"/>
      <w:b/>
      <w:bCs/>
      <w:color w:val="270F36"/>
      <w:sz w:val="24"/>
      <w:szCs w:val="24"/>
    </w:rPr>
  </w:style>
  <w:style w:type="paragraph" w:customStyle="1" w:styleId="Bold">
    <w:name w:val="Bold"/>
    <w:rPr>
      <w:rFonts w:ascii="Manrope" w:eastAsia="Manrope" w:hAnsi="Manrope" w:cs="Manrope"/>
      <w:b/>
      <w:bCs/>
      <w:color w:val="270F36"/>
      <w:sz w:val="24"/>
      <w:szCs w:val="24"/>
    </w:rPr>
  </w:style>
  <w:style w:type="paragraph" w:customStyle="1" w:styleId="Container">
    <w:name w:val="Container"/>
    <w:rPr>
      <w:rFonts w:ascii="Manrope" w:eastAsia="Manrope" w:hAnsi="Manrope" w:cs="Manrope"/>
      <w:color w:val="555555"/>
    </w:rPr>
  </w:style>
  <w:style w:type="paragraph" w:customStyle="1" w:styleId="Hyperlink1">
    <w:name w:val="Hyperlink1"/>
    <w:rPr>
      <w:rFonts w:ascii="Manrope" w:eastAsia="Manrope" w:hAnsi="Manrope" w:cs="Manrope"/>
      <w:color w:val="FFFFFF"/>
      <w:shd w:val="reverseDiagStripe" w:color="270F36" w:fill="270F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1F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color w:val="555555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b/>
      <w:bCs/>
      <w:color w:val="270F3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Pr>
      <w:sz w:val="56"/>
      <w:szCs w:val="56"/>
    </w:rPr>
  </w:style>
  <w:style w:type="paragraph" w:customStyle="1" w:styleId="Strong1">
    <w:name w:val="Strong1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customStyle="1" w:styleId="a">
    <w:rPr>
      <w:rFonts w:ascii="Manrope" w:eastAsia="Manrope" w:hAnsi="Manrope" w:cs="Manrope"/>
      <w:b/>
      <w:bCs/>
      <w:color w:val="270F36"/>
      <w:sz w:val="24"/>
      <w:szCs w:val="24"/>
    </w:rPr>
  </w:style>
  <w:style w:type="paragraph" w:customStyle="1" w:styleId="Bold">
    <w:name w:val="Bold"/>
    <w:rPr>
      <w:rFonts w:ascii="Manrope" w:eastAsia="Manrope" w:hAnsi="Manrope" w:cs="Manrope"/>
      <w:b/>
      <w:bCs/>
      <w:color w:val="270F36"/>
      <w:sz w:val="24"/>
      <w:szCs w:val="24"/>
    </w:rPr>
  </w:style>
  <w:style w:type="paragraph" w:customStyle="1" w:styleId="Container">
    <w:name w:val="Container"/>
    <w:rPr>
      <w:rFonts w:ascii="Manrope" w:eastAsia="Manrope" w:hAnsi="Manrope" w:cs="Manrope"/>
      <w:color w:val="555555"/>
    </w:rPr>
  </w:style>
  <w:style w:type="paragraph" w:customStyle="1" w:styleId="Hyperlink1">
    <w:name w:val="Hyperlink1"/>
    <w:rPr>
      <w:rFonts w:ascii="Manrope" w:eastAsia="Manrope" w:hAnsi="Manrope" w:cs="Manrope"/>
      <w:color w:val="FFFFFF"/>
      <w:shd w:val="reverseDiagStripe" w:color="270F36" w:fill="270F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1F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OcULoTJFIHReF99s5wmp9V0Iyg==">CgMxLjA4AHIhMWN2Z3V2RGNMWnpPRUI5WEJGNVVwNHltdWJnc0RqY0Ff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SNS</cp:lastModifiedBy>
  <cp:revision>2</cp:revision>
  <dcterms:created xsi:type="dcterms:W3CDTF">2024-07-12T10:05:00Z</dcterms:created>
  <dcterms:modified xsi:type="dcterms:W3CDTF">2024-07-12T10:05:00Z</dcterms:modified>
</cp:coreProperties>
</file>